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E2641" w14:textId="77777777" w:rsidR="00B8174B" w:rsidRDefault="00B8174B">
      <w:pPr>
        <w:pStyle w:val="Plattetekst"/>
        <w:rPr>
          <w:rFonts w:ascii="Times New Roman"/>
          <w:sz w:val="9"/>
        </w:rPr>
      </w:pPr>
    </w:p>
    <w:p w14:paraId="061E57D2" w14:textId="77777777" w:rsidR="00B8174B" w:rsidRDefault="009B2335">
      <w:pPr>
        <w:spacing w:before="100"/>
        <w:ind w:right="119"/>
        <w:jc w:val="right"/>
        <w:rPr>
          <w:rFonts w:ascii="Roboto Slab"/>
          <w:b/>
          <w:sz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4A25806C" wp14:editId="1BBC9477">
            <wp:simplePos x="0" y="0"/>
            <wp:positionH relativeFrom="page">
              <wp:posOffset>572561</wp:posOffset>
            </wp:positionH>
            <wp:positionV relativeFrom="paragraph">
              <wp:posOffset>-66220</wp:posOffset>
            </wp:positionV>
            <wp:extent cx="1304813" cy="2848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813" cy="28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 Slab"/>
          <w:b/>
          <w:color w:val="007B94"/>
          <w:sz w:val="20"/>
        </w:rPr>
        <w:t>1</w:t>
      </w:r>
    </w:p>
    <w:p w14:paraId="551BBC59" w14:textId="77777777" w:rsidR="00B8174B" w:rsidRDefault="009B2335">
      <w:pPr>
        <w:pStyle w:val="Plattetekst"/>
        <w:rPr>
          <w:rFonts w:ascii="Roboto Slab"/>
          <w:b/>
          <w:sz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2C985BEB" wp14:editId="6C0B132C">
            <wp:simplePos x="0" y="0"/>
            <wp:positionH relativeFrom="page">
              <wp:posOffset>690162</wp:posOffset>
            </wp:positionH>
            <wp:positionV relativeFrom="paragraph">
              <wp:posOffset>260819</wp:posOffset>
            </wp:positionV>
            <wp:extent cx="6454546" cy="8404860"/>
            <wp:effectExtent l="0" t="0" r="0" b="0"/>
            <wp:wrapTopAndBottom/>
            <wp:docPr id="3" name="image2.jpeg" descr="Image form for My Thoughts About the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546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1590DA" w14:textId="77777777" w:rsidR="00B8174B" w:rsidRDefault="00B8174B">
      <w:pPr>
        <w:pStyle w:val="Plattetekst"/>
        <w:spacing w:before="3"/>
        <w:rPr>
          <w:rFonts w:ascii="Roboto Slab"/>
          <w:b/>
          <w:sz w:val="10"/>
        </w:rPr>
      </w:pPr>
    </w:p>
    <w:p w14:paraId="6A62D1F6" w14:textId="77777777" w:rsidR="00B8174B" w:rsidRDefault="009B2335">
      <w:pPr>
        <w:spacing w:before="100"/>
        <w:ind w:right="117"/>
        <w:jc w:val="right"/>
        <w:rPr>
          <w:rFonts w:ascii="Muli-SemiBold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FEB5FCA" wp14:editId="03C6BC4D">
                <wp:simplePos x="0" y="0"/>
                <wp:positionH relativeFrom="page">
                  <wp:posOffset>563245</wp:posOffset>
                </wp:positionH>
                <wp:positionV relativeFrom="paragraph">
                  <wp:posOffset>236220</wp:posOffset>
                </wp:positionV>
                <wp:extent cx="6637655" cy="0"/>
                <wp:effectExtent l="10795" t="6985" r="9525" b="1206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A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E491C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35pt,18.6pt" to="56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" strokecolor="#008aa4" strokeweight=".5pt">
                <w10:wrap type="topAndBottom" anchorx="page"/>
              </v:line>
            </w:pict>
          </mc:Fallback>
        </mc:AlternateContent>
      </w:r>
      <w:r>
        <w:rPr>
          <w:rFonts w:ascii="Muli-SemiBold"/>
          <w:b/>
          <w:color w:val="007B94"/>
          <w:sz w:val="16"/>
        </w:rPr>
        <w:t>pblworks.org</w:t>
      </w:r>
    </w:p>
    <w:p w14:paraId="6C1DB13E" w14:textId="77777777" w:rsidR="00B8174B" w:rsidRDefault="009B2335">
      <w:pPr>
        <w:pStyle w:val="Plattetekst"/>
        <w:spacing w:before="21"/>
        <w:ind w:right="118"/>
        <w:jc w:val="right"/>
      </w:pPr>
      <w:r>
        <w:t>© 2019 Buck Institute for</w:t>
      </w:r>
      <w:r>
        <w:rPr>
          <w:spacing w:val="-8"/>
        </w:rPr>
        <w:t xml:space="preserve"> </w:t>
      </w:r>
      <w:r>
        <w:t>Education</w:t>
      </w:r>
    </w:p>
    <w:sectPr w:rsidR="00B8174B">
      <w:type w:val="continuous"/>
      <w:pgSz w:w="12240" w:h="15840"/>
      <w:pgMar w:top="380" w:right="78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charset w:val="00"/>
    <w:family w:val="roman"/>
    <w:pitch w:val="variable"/>
  </w:font>
  <w:font w:name="Roboto Slab">
    <w:altName w:val="Arial"/>
    <w:charset w:val="00"/>
    <w:family w:val="roman"/>
    <w:pitch w:val="variable"/>
  </w:font>
  <w:font w:name="Muli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4B"/>
    <w:rsid w:val="003853A9"/>
    <w:rsid w:val="009B2335"/>
    <w:rsid w:val="00B8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D272"/>
  <w15:docId w15:val="{DED7F35B-7D1E-4A57-9E61-D0A7160E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Muli" w:eastAsia="Muli" w:hAnsi="Muli" w:cs="Muli"/>
      <w:lang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2"/>
    </w:pPr>
    <w:rPr>
      <w:sz w:val="14"/>
      <w:szCs w:val="1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My Thoughts </vt:lpstr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Thoughts</dc:title>
  <dc:creator>Buck Institute for Education</dc:creator>
  <cp:lastModifiedBy>Esther Mestebeld</cp:lastModifiedBy>
  <cp:revision>2</cp:revision>
  <dcterms:created xsi:type="dcterms:W3CDTF">2020-05-27T19:57:00Z</dcterms:created>
  <dcterms:modified xsi:type="dcterms:W3CDTF">2020-05-27T19:57:00Z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2019-01-25T00:00:00Z</vt:filetime>
  </property>
</Properties>
</file>